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CC34" w14:textId="150F9F94" w:rsidR="005320F6" w:rsidRPr="005320F6" w:rsidRDefault="005320F6" w:rsidP="005320F6">
      <w:pPr>
        <w:jc w:val="right"/>
        <w:rPr>
          <w:sz w:val="32"/>
          <w:szCs w:val="32"/>
        </w:rPr>
      </w:pPr>
      <w:r w:rsidRPr="005320F6">
        <w:rPr>
          <w:sz w:val="32"/>
          <w:szCs w:val="32"/>
        </w:rPr>
        <w:t>ПРОЕКТ</w:t>
      </w:r>
    </w:p>
    <w:tbl>
      <w:tblPr>
        <w:tblW w:w="9010" w:type="dxa"/>
        <w:jc w:val="center"/>
        <w:tblLayout w:type="fixed"/>
        <w:tblLook w:val="04A0" w:firstRow="1" w:lastRow="0" w:firstColumn="1" w:lastColumn="0" w:noHBand="0" w:noVBand="1"/>
      </w:tblPr>
      <w:tblGrid>
        <w:gridCol w:w="9010"/>
      </w:tblGrid>
      <w:tr w:rsidR="000F0665" w:rsidRPr="00BD7284" w14:paraId="5C7B4E00" w14:textId="77777777" w:rsidTr="00BE1E3C">
        <w:trPr>
          <w:trHeight w:val="272"/>
          <w:jc w:val="center"/>
        </w:trPr>
        <w:tc>
          <w:tcPr>
            <w:tcW w:w="9010" w:type="dxa"/>
            <w:shd w:val="clear" w:color="auto" w:fill="auto"/>
          </w:tcPr>
          <w:p w14:paraId="4C39D531" w14:textId="77777777" w:rsidR="0009711A" w:rsidRDefault="0009711A" w:rsidP="0009711A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МИНИСТЕРСТВО СТРОИТЕЛЬСТВА</w:t>
            </w:r>
          </w:p>
          <w:p w14:paraId="61B4908A" w14:textId="77777777" w:rsidR="0009711A" w:rsidRDefault="0009711A" w:rsidP="0009711A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 ЖИЛИЩНО-КОММУНАЛЬНОГО ХОЗЯЙСТВА</w:t>
            </w:r>
          </w:p>
          <w:p w14:paraId="6719F2DE" w14:textId="77777777" w:rsidR="0009711A" w:rsidRDefault="0009711A" w:rsidP="0009711A">
            <w:pPr>
              <w:pStyle w:val="5"/>
              <w:spacing w:before="0" w:line="240" w:lineRule="auto"/>
              <w:ind w:left="-187" w:firstLine="18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ЧЕЧЕН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СКОЙ РЕСПУБЛИКИ</w:t>
            </w:r>
          </w:p>
          <w:p w14:paraId="69872EB3" w14:textId="77777777" w:rsidR="0009711A" w:rsidRDefault="0009711A" w:rsidP="000971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(МИНСТРОЙ и ЖКХ ЧР)</w:t>
            </w:r>
          </w:p>
          <w:p w14:paraId="02177321" w14:textId="77777777" w:rsidR="0009711A" w:rsidRDefault="0009711A" w:rsidP="000971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77E0C" w14:textId="58A87441" w:rsidR="000F0665" w:rsidRPr="004B151F" w:rsidRDefault="0009711A" w:rsidP="000971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НОХЧИЙН РЕСПУБЛИКИН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ИШЛОШЪЯРАН А, 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УСАМИЙН-КОММУНАЛЬНИ БАХАМАН А МИНИСТЕРСТВО</w:t>
            </w:r>
          </w:p>
        </w:tc>
      </w:tr>
    </w:tbl>
    <w:p w14:paraId="27A137A9" w14:textId="77777777" w:rsidR="0009711A" w:rsidRDefault="0009711A" w:rsidP="00B43517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C4652" w14:textId="7ABC5F4E" w:rsidR="000F0665" w:rsidRPr="00D23842" w:rsidRDefault="000F0665" w:rsidP="00B43517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842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50"/>
        <w:gridCol w:w="5791"/>
        <w:gridCol w:w="1163"/>
      </w:tblGrid>
      <w:tr w:rsidR="000F0665" w:rsidRPr="007D5E0D" w14:paraId="257C7D1D" w14:textId="77777777" w:rsidTr="00106247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275FB" w14:textId="77777777" w:rsidR="000F0665" w:rsidRPr="007D5E0D" w:rsidRDefault="000F0665" w:rsidP="00B4351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204EEE1" w14:textId="77777777" w:rsidR="000F0665" w:rsidRPr="007D5E0D" w:rsidRDefault="000F0665" w:rsidP="00B43517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E0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D2B22" w14:textId="77777777" w:rsidR="000F0665" w:rsidRPr="007D5E0D" w:rsidRDefault="000F0665" w:rsidP="00B4351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</w:tbl>
    <w:p w14:paraId="2B9853FD" w14:textId="0DDADC37" w:rsidR="00B47836" w:rsidRPr="00B47836" w:rsidRDefault="000F0665" w:rsidP="00B47836">
      <w:pPr>
        <w:pStyle w:val="a4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52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Грозный</w:t>
      </w:r>
    </w:p>
    <w:p w14:paraId="29EA5ED6" w14:textId="1F450A04" w:rsidR="00B47836" w:rsidRPr="00B81ECE" w:rsidRDefault="00BE1612" w:rsidP="00B47836">
      <w:pPr>
        <w:tabs>
          <w:tab w:val="left" w:pos="26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ECE">
        <w:rPr>
          <w:rFonts w:ascii="Times New Roman" w:hAnsi="Times New Roman" w:cs="Times New Roman"/>
          <w:sz w:val="28"/>
          <w:szCs w:val="28"/>
        </w:rPr>
        <w:t>РЕШЕНИЕ</w:t>
      </w:r>
    </w:p>
    <w:p w14:paraId="43DE9366" w14:textId="7EE71CED" w:rsidR="00BE1612" w:rsidRDefault="00BE1612" w:rsidP="00C8060F">
      <w:pPr>
        <w:tabs>
          <w:tab w:val="left" w:pos="26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60F">
        <w:rPr>
          <w:rFonts w:ascii="Times New Roman" w:hAnsi="Times New Roman" w:cs="Times New Roman"/>
          <w:sz w:val="28"/>
          <w:szCs w:val="28"/>
        </w:rPr>
        <w:t>о предоставлении жител</w:t>
      </w:r>
      <w:r w:rsidR="004F773F" w:rsidRPr="00C8060F">
        <w:rPr>
          <w:rFonts w:ascii="Times New Roman" w:hAnsi="Times New Roman" w:cs="Times New Roman"/>
          <w:sz w:val="28"/>
          <w:szCs w:val="28"/>
        </w:rPr>
        <w:t>ьнице</w:t>
      </w:r>
      <w:r w:rsidRPr="00C8060F">
        <w:rPr>
          <w:rFonts w:ascii="Times New Roman" w:hAnsi="Times New Roman" w:cs="Times New Roman"/>
          <w:sz w:val="28"/>
          <w:szCs w:val="28"/>
        </w:rPr>
        <w:t xml:space="preserve"> города Херсона, покинувш</w:t>
      </w:r>
      <w:r w:rsidR="004F773F" w:rsidRPr="00C8060F">
        <w:rPr>
          <w:rFonts w:ascii="Times New Roman" w:hAnsi="Times New Roman" w:cs="Times New Roman"/>
          <w:sz w:val="28"/>
          <w:szCs w:val="28"/>
        </w:rPr>
        <w:t>ей</w:t>
      </w:r>
      <w:r w:rsidRPr="00C8060F">
        <w:rPr>
          <w:rFonts w:ascii="Times New Roman" w:hAnsi="Times New Roman" w:cs="Times New Roman"/>
          <w:sz w:val="28"/>
          <w:szCs w:val="28"/>
        </w:rPr>
        <w:t xml:space="preserve"> </w:t>
      </w:r>
      <w:r w:rsidR="00726DE2" w:rsidRPr="00C806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060F">
        <w:rPr>
          <w:rFonts w:ascii="Times New Roman" w:hAnsi="Times New Roman" w:cs="Times New Roman"/>
          <w:sz w:val="28"/>
          <w:szCs w:val="28"/>
        </w:rPr>
        <w:t>место постоянного проживания и прибывш</w:t>
      </w:r>
      <w:r w:rsidR="004F773F" w:rsidRPr="00C8060F">
        <w:rPr>
          <w:rFonts w:ascii="Times New Roman" w:hAnsi="Times New Roman" w:cs="Times New Roman"/>
          <w:sz w:val="28"/>
          <w:szCs w:val="28"/>
        </w:rPr>
        <w:t>ей</w:t>
      </w:r>
      <w:r w:rsidRPr="00C8060F">
        <w:rPr>
          <w:rFonts w:ascii="Times New Roman" w:hAnsi="Times New Roman" w:cs="Times New Roman"/>
          <w:sz w:val="28"/>
          <w:szCs w:val="28"/>
        </w:rPr>
        <w:t xml:space="preserve"> на территорию Чеченской Республики на постоянное место жительства, социальной выплаты </w:t>
      </w:r>
      <w:r w:rsidR="00B81E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8060F">
        <w:rPr>
          <w:rFonts w:ascii="Times New Roman" w:hAnsi="Times New Roman" w:cs="Times New Roman"/>
          <w:sz w:val="28"/>
          <w:szCs w:val="28"/>
        </w:rPr>
        <w:t>по жилищному сертификату</w:t>
      </w:r>
    </w:p>
    <w:p w14:paraId="51C92A4E" w14:textId="77777777" w:rsidR="0009711A" w:rsidRPr="00C8060F" w:rsidRDefault="0009711A" w:rsidP="00C8060F">
      <w:pPr>
        <w:tabs>
          <w:tab w:val="left" w:pos="26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6BC2B8" w14:textId="2D68CFA0" w:rsidR="00BE1612" w:rsidRPr="00C8060F" w:rsidRDefault="00250C9E" w:rsidP="008B1D6F">
      <w:pPr>
        <w:tabs>
          <w:tab w:val="left" w:pos="261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1612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BE1612" w:rsidRPr="00BE1612">
        <w:rPr>
          <w:rFonts w:ascii="Times New Roman" w:hAnsi="Times New Roman" w:cs="Times New Roman"/>
          <w:sz w:val="28"/>
          <w:szCs w:val="28"/>
        </w:rPr>
        <w:t>заявлени</w:t>
      </w:r>
      <w:r w:rsidR="00BE1612">
        <w:rPr>
          <w:rFonts w:ascii="Times New Roman" w:hAnsi="Times New Roman" w:cs="Times New Roman"/>
          <w:sz w:val="28"/>
          <w:szCs w:val="28"/>
        </w:rPr>
        <w:t>я</w:t>
      </w:r>
      <w:r w:rsidR="00BE1612" w:rsidRPr="00BE1612">
        <w:rPr>
          <w:rFonts w:ascii="Times New Roman" w:hAnsi="Times New Roman" w:cs="Times New Roman"/>
          <w:sz w:val="28"/>
          <w:szCs w:val="28"/>
        </w:rPr>
        <w:t xml:space="preserve"> </w:t>
      </w:r>
      <w:r w:rsidR="00BE1612" w:rsidRPr="00C8060F">
        <w:rPr>
          <w:rFonts w:ascii="Times New Roman" w:hAnsi="Times New Roman" w:cs="Times New Roman"/>
          <w:bCs/>
          <w:sz w:val="28"/>
          <w:szCs w:val="28"/>
        </w:rPr>
        <w:t>Клевцовой Марины Викторовны</w:t>
      </w:r>
      <w:r w:rsidR="00726DE2" w:rsidRPr="00C8060F">
        <w:rPr>
          <w:rFonts w:ascii="Times New Roman" w:hAnsi="Times New Roman" w:cs="Times New Roman"/>
          <w:bCs/>
          <w:sz w:val="28"/>
          <w:szCs w:val="28"/>
        </w:rPr>
        <w:t xml:space="preserve">, 25.10.1977 года рождения, место рождения: </w:t>
      </w:r>
      <w:proofErr w:type="spellStart"/>
      <w:r w:rsidR="00726DE2" w:rsidRPr="00C8060F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726DE2" w:rsidRPr="00C8060F">
        <w:rPr>
          <w:rFonts w:ascii="Times New Roman" w:hAnsi="Times New Roman" w:cs="Times New Roman"/>
          <w:bCs/>
          <w:sz w:val="28"/>
          <w:szCs w:val="28"/>
        </w:rPr>
        <w:t>. Ивановка Херсонская область, паспорт 3922 896367, выдан МВД по Республике Крым 02.02.2023г.</w:t>
      </w:r>
      <w:r w:rsidR="00BE1612" w:rsidRPr="00C806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711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BE1612" w:rsidRPr="00C8060F">
        <w:rPr>
          <w:rFonts w:ascii="Times New Roman" w:hAnsi="Times New Roman" w:cs="Times New Roman"/>
          <w:bCs/>
          <w:sz w:val="28"/>
          <w:szCs w:val="28"/>
        </w:rPr>
        <w:t>с приложенными к нему документами:</w:t>
      </w:r>
    </w:p>
    <w:p w14:paraId="121E4E02" w14:textId="72F9C737" w:rsidR="004F773F" w:rsidRDefault="00F454DE" w:rsidP="008B1D6F">
      <w:pPr>
        <w:pStyle w:val="ad"/>
        <w:numPr>
          <w:ilvl w:val="0"/>
          <w:numId w:val="2"/>
        </w:numPr>
        <w:tabs>
          <w:tab w:val="left" w:pos="26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г</w:t>
      </w:r>
      <w:r w:rsidR="004F773F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F773F">
        <w:rPr>
          <w:rFonts w:ascii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F773F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3A20">
        <w:rPr>
          <w:rFonts w:ascii="Times New Roman" w:hAnsi="Times New Roman" w:cs="Times New Roman"/>
          <w:sz w:val="28"/>
          <w:szCs w:val="28"/>
        </w:rPr>
        <w:t xml:space="preserve"> от 15.03.2023г. </w:t>
      </w:r>
      <w:r w:rsidR="000971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3A20">
        <w:rPr>
          <w:rFonts w:ascii="Times New Roman" w:hAnsi="Times New Roman" w:cs="Times New Roman"/>
          <w:sz w:val="28"/>
          <w:szCs w:val="28"/>
        </w:rPr>
        <w:t>№ 26-384478</w:t>
      </w:r>
      <w:r w:rsidR="00331C93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31C93">
        <w:rPr>
          <w:rFonts w:ascii="Times New Roman" w:hAnsi="Times New Roman" w:cs="Times New Roman"/>
          <w:sz w:val="28"/>
          <w:szCs w:val="28"/>
        </w:rPr>
        <w:t xml:space="preserve"> Министерством ЖКХ Ставропольского края</w:t>
      </w:r>
      <w:r w:rsidR="004F773F">
        <w:rPr>
          <w:rFonts w:ascii="Times New Roman" w:hAnsi="Times New Roman" w:cs="Times New Roman"/>
          <w:sz w:val="28"/>
          <w:szCs w:val="28"/>
        </w:rPr>
        <w:t>;</w:t>
      </w:r>
    </w:p>
    <w:p w14:paraId="513F1B83" w14:textId="01FEE3CC" w:rsidR="00993455" w:rsidRDefault="00B81ECE" w:rsidP="00993455">
      <w:pPr>
        <w:pStyle w:val="ad"/>
        <w:numPr>
          <w:ilvl w:val="0"/>
          <w:numId w:val="2"/>
        </w:numPr>
        <w:tabs>
          <w:tab w:val="left" w:pos="26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</w:t>
      </w:r>
      <w:r w:rsidR="00993455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3455">
        <w:rPr>
          <w:rFonts w:ascii="Times New Roman" w:hAnsi="Times New Roman" w:cs="Times New Roman"/>
          <w:sz w:val="28"/>
          <w:szCs w:val="28"/>
        </w:rPr>
        <w:t xml:space="preserve"> Клевцовой М</w:t>
      </w:r>
      <w:r w:rsidR="00BE1E3C">
        <w:rPr>
          <w:rFonts w:ascii="Times New Roman" w:hAnsi="Times New Roman" w:cs="Times New Roman"/>
          <w:sz w:val="28"/>
          <w:szCs w:val="28"/>
        </w:rPr>
        <w:t xml:space="preserve">арина </w:t>
      </w:r>
      <w:r w:rsidR="00993455">
        <w:rPr>
          <w:rFonts w:ascii="Times New Roman" w:hAnsi="Times New Roman" w:cs="Times New Roman"/>
          <w:sz w:val="28"/>
          <w:szCs w:val="28"/>
        </w:rPr>
        <w:t>В</w:t>
      </w:r>
      <w:r w:rsidR="00BE1E3C">
        <w:rPr>
          <w:rFonts w:ascii="Times New Roman" w:hAnsi="Times New Roman" w:cs="Times New Roman"/>
          <w:sz w:val="28"/>
          <w:szCs w:val="28"/>
        </w:rPr>
        <w:t>икторовна</w:t>
      </w:r>
      <w:r w:rsidR="00993455">
        <w:rPr>
          <w:rFonts w:ascii="Times New Roman" w:hAnsi="Times New Roman" w:cs="Times New Roman"/>
          <w:sz w:val="28"/>
          <w:szCs w:val="28"/>
        </w:rPr>
        <w:t>;</w:t>
      </w:r>
    </w:p>
    <w:p w14:paraId="603D4DA9" w14:textId="62520D7F" w:rsidR="004D370D" w:rsidRDefault="00B81ECE" w:rsidP="004D370D">
      <w:pPr>
        <w:pStyle w:val="ad"/>
        <w:numPr>
          <w:ilvl w:val="0"/>
          <w:numId w:val="2"/>
        </w:numPr>
        <w:tabs>
          <w:tab w:val="left" w:pos="26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</w:t>
      </w:r>
      <w:r w:rsidR="004F773F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773F">
        <w:rPr>
          <w:rFonts w:ascii="Times New Roman" w:hAnsi="Times New Roman" w:cs="Times New Roman"/>
          <w:sz w:val="28"/>
          <w:szCs w:val="28"/>
        </w:rPr>
        <w:t xml:space="preserve"> о рождении Клевцовой С</w:t>
      </w:r>
      <w:r w:rsidR="00BE1E3C">
        <w:rPr>
          <w:rFonts w:ascii="Times New Roman" w:hAnsi="Times New Roman" w:cs="Times New Roman"/>
          <w:sz w:val="28"/>
          <w:szCs w:val="28"/>
        </w:rPr>
        <w:t>офь</w:t>
      </w:r>
      <w:r w:rsidR="006045E6">
        <w:rPr>
          <w:rFonts w:ascii="Times New Roman" w:hAnsi="Times New Roman" w:cs="Times New Roman"/>
          <w:sz w:val="28"/>
          <w:szCs w:val="28"/>
        </w:rPr>
        <w:t>и</w:t>
      </w:r>
      <w:r w:rsidR="00BE1E3C">
        <w:rPr>
          <w:rFonts w:ascii="Times New Roman" w:hAnsi="Times New Roman" w:cs="Times New Roman"/>
          <w:sz w:val="28"/>
          <w:szCs w:val="28"/>
        </w:rPr>
        <w:t xml:space="preserve"> </w:t>
      </w:r>
      <w:r w:rsidR="004F773F">
        <w:rPr>
          <w:rFonts w:ascii="Times New Roman" w:hAnsi="Times New Roman" w:cs="Times New Roman"/>
          <w:sz w:val="28"/>
          <w:szCs w:val="28"/>
        </w:rPr>
        <w:t>А</w:t>
      </w:r>
      <w:r w:rsidR="00BE1E3C">
        <w:rPr>
          <w:rFonts w:ascii="Times New Roman" w:hAnsi="Times New Roman" w:cs="Times New Roman"/>
          <w:sz w:val="28"/>
          <w:szCs w:val="28"/>
        </w:rPr>
        <w:t>лексеевн</w:t>
      </w:r>
      <w:r w:rsidR="006045E6">
        <w:rPr>
          <w:rFonts w:ascii="Times New Roman" w:hAnsi="Times New Roman" w:cs="Times New Roman"/>
          <w:sz w:val="28"/>
          <w:szCs w:val="28"/>
        </w:rPr>
        <w:t>ы</w:t>
      </w:r>
      <w:r w:rsidR="005E3F41">
        <w:rPr>
          <w:rFonts w:ascii="Times New Roman" w:hAnsi="Times New Roman" w:cs="Times New Roman"/>
          <w:sz w:val="28"/>
          <w:szCs w:val="28"/>
        </w:rPr>
        <w:t xml:space="preserve"> </w:t>
      </w:r>
      <w:r w:rsidR="00BE1E3C">
        <w:rPr>
          <w:rFonts w:ascii="Times New Roman" w:hAnsi="Times New Roman" w:cs="Times New Roman"/>
          <w:sz w:val="28"/>
          <w:szCs w:val="28"/>
        </w:rPr>
        <w:t>(</w:t>
      </w:r>
      <w:r w:rsidR="005E3F41">
        <w:rPr>
          <w:rFonts w:ascii="Times New Roman" w:hAnsi="Times New Roman" w:cs="Times New Roman"/>
          <w:sz w:val="28"/>
          <w:szCs w:val="28"/>
        </w:rPr>
        <w:t>дочь</w:t>
      </w:r>
      <w:r w:rsidR="00BE1E3C">
        <w:rPr>
          <w:rFonts w:ascii="Times New Roman" w:hAnsi="Times New Roman" w:cs="Times New Roman"/>
          <w:sz w:val="28"/>
          <w:szCs w:val="28"/>
        </w:rPr>
        <w:t>)</w:t>
      </w:r>
      <w:r w:rsidR="004F773F">
        <w:rPr>
          <w:rFonts w:ascii="Times New Roman" w:hAnsi="Times New Roman" w:cs="Times New Roman"/>
          <w:sz w:val="28"/>
          <w:szCs w:val="28"/>
        </w:rPr>
        <w:t>;</w:t>
      </w:r>
      <w:r w:rsidR="004D370D" w:rsidRPr="004D37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83BF3" w14:textId="0CC623D1" w:rsidR="004D370D" w:rsidRDefault="00B81ECE" w:rsidP="004D370D">
      <w:pPr>
        <w:pStyle w:val="ad"/>
        <w:numPr>
          <w:ilvl w:val="0"/>
          <w:numId w:val="2"/>
        </w:numPr>
        <w:tabs>
          <w:tab w:val="left" w:pos="26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D370D">
        <w:rPr>
          <w:rFonts w:ascii="Times New Roman" w:hAnsi="Times New Roman" w:cs="Times New Roman"/>
          <w:sz w:val="28"/>
          <w:szCs w:val="28"/>
        </w:rPr>
        <w:t>СНИЛС Клевцовой М</w:t>
      </w:r>
      <w:r w:rsidR="00BE1E3C">
        <w:rPr>
          <w:rFonts w:ascii="Times New Roman" w:hAnsi="Times New Roman" w:cs="Times New Roman"/>
          <w:sz w:val="28"/>
          <w:szCs w:val="28"/>
        </w:rPr>
        <w:t>арин</w:t>
      </w:r>
      <w:r w:rsidR="00F454DE">
        <w:rPr>
          <w:rFonts w:ascii="Times New Roman" w:hAnsi="Times New Roman" w:cs="Times New Roman"/>
          <w:sz w:val="28"/>
          <w:szCs w:val="28"/>
        </w:rPr>
        <w:t>ы</w:t>
      </w:r>
      <w:r w:rsidR="00BE1E3C">
        <w:rPr>
          <w:rFonts w:ascii="Times New Roman" w:hAnsi="Times New Roman" w:cs="Times New Roman"/>
          <w:sz w:val="28"/>
          <w:szCs w:val="28"/>
        </w:rPr>
        <w:t xml:space="preserve"> </w:t>
      </w:r>
      <w:r w:rsidR="004D370D">
        <w:rPr>
          <w:rFonts w:ascii="Times New Roman" w:hAnsi="Times New Roman" w:cs="Times New Roman"/>
          <w:sz w:val="28"/>
          <w:szCs w:val="28"/>
        </w:rPr>
        <w:t>В</w:t>
      </w:r>
      <w:r w:rsidR="00BE1E3C">
        <w:rPr>
          <w:rFonts w:ascii="Times New Roman" w:hAnsi="Times New Roman" w:cs="Times New Roman"/>
          <w:sz w:val="28"/>
          <w:szCs w:val="28"/>
        </w:rPr>
        <w:t>икторовн</w:t>
      </w:r>
      <w:r w:rsidR="00F454DE">
        <w:rPr>
          <w:rFonts w:ascii="Times New Roman" w:hAnsi="Times New Roman" w:cs="Times New Roman"/>
          <w:sz w:val="28"/>
          <w:szCs w:val="28"/>
        </w:rPr>
        <w:t>ы</w:t>
      </w:r>
      <w:r w:rsidR="004D370D">
        <w:rPr>
          <w:rFonts w:ascii="Times New Roman" w:hAnsi="Times New Roman" w:cs="Times New Roman"/>
          <w:sz w:val="28"/>
          <w:szCs w:val="28"/>
        </w:rPr>
        <w:t>;</w:t>
      </w:r>
    </w:p>
    <w:p w14:paraId="192B428F" w14:textId="7610DF62" w:rsidR="004F773F" w:rsidRPr="004D370D" w:rsidRDefault="00B81ECE" w:rsidP="004D370D">
      <w:pPr>
        <w:pStyle w:val="ad"/>
        <w:numPr>
          <w:ilvl w:val="0"/>
          <w:numId w:val="2"/>
        </w:numPr>
        <w:tabs>
          <w:tab w:val="left" w:pos="26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D370D">
        <w:rPr>
          <w:rFonts w:ascii="Times New Roman" w:hAnsi="Times New Roman" w:cs="Times New Roman"/>
          <w:sz w:val="28"/>
          <w:szCs w:val="28"/>
        </w:rPr>
        <w:t>СНИЛС Клевцовой С</w:t>
      </w:r>
      <w:r w:rsidR="00BE1E3C">
        <w:rPr>
          <w:rFonts w:ascii="Times New Roman" w:hAnsi="Times New Roman" w:cs="Times New Roman"/>
          <w:sz w:val="28"/>
          <w:szCs w:val="28"/>
        </w:rPr>
        <w:t>офь</w:t>
      </w:r>
      <w:r w:rsidR="00F454DE">
        <w:rPr>
          <w:rFonts w:ascii="Times New Roman" w:hAnsi="Times New Roman" w:cs="Times New Roman"/>
          <w:sz w:val="28"/>
          <w:szCs w:val="28"/>
        </w:rPr>
        <w:t>и</w:t>
      </w:r>
      <w:r w:rsidR="00BE1E3C">
        <w:rPr>
          <w:rFonts w:ascii="Times New Roman" w:hAnsi="Times New Roman" w:cs="Times New Roman"/>
          <w:sz w:val="28"/>
          <w:szCs w:val="28"/>
        </w:rPr>
        <w:t xml:space="preserve"> </w:t>
      </w:r>
      <w:r w:rsidR="004D370D">
        <w:rPr>
          <w:rFonts w:ascii="Times New Roman" w:hAnsi="Times New Roman" w:cs="Times New Roman"/>
          <w:sz w:val="28"/>
          <w:szCs w:val="28"/>
        </w:rPr>
        <w:t>А</w:t>
      </w:r>
      <w:r w:rsidR="00BE1E3C">
        <w:rPr>
          <w:rFonts w:ascii="Times New Roman" w:hAnsi="Times New Roman" w:cs="Times New Roman"/>
          <w:sz w:val="28"/>
          <w:szCs w:val="28"/>
        </w:rPr>
        <w:t>лексеевн</w:t>
      </w:r>
      <w:r w:rsidR="00F454DE">
        <w:rPr>
          <w:rFonts w:ascii="Times New Roman" w:hAnsi="Times New Roman" w:cs="Times New Roman"/>
          <w:sz w:val="28"/>
          <w:szCs w:val="28"/>
        </w:rPr>
        <w:t>ы</w:t>
      </w:r>
      <w:r w:rsidR="004D370D">
        <w:rPr>
          <w:rFonts w:ascii="Times New Roman" w:hAnsi="Times New Roman" w:cs="Times New Roman"/>
          <w:sz w:val="28"/>
          <w:szCs w:val="28"/>
        </w:rPr>
        <w:t>;</w:t>
      </w:r>
    </w:p>
    <w:p w14:paraId="7C02E4CA" w14:textId="58E3090A" w:rsidR="008B1D6F" w:rsidRPr="004C3A20" w:rsidRDefault="00F454DE" w:rsidP="004C3A20">
      <w:pPr>
        <w:pStyle w:val="ad"/>
        <w:numPr>
          <w:ilvl w:val="0"/>
          <w:numId w:val="2"/>
        </w:numPr>
        <w:tabs>
          <w:tab w:val="left" w:pos="261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5739875"/>
      <w:r>
        <w:rPr>
          <w:rFonts w:ascii="Times New Roman" w:hAnsi="Times New Roman" w:cs="Times New Roman"/>
          <w:sz w:val="28"/>
          <w:szCs w:val="28"/>
        </w:rPr>
        <w:t>Копия д</w:t>
      </w:r>
      <w:r w:rsidR="008B1D6F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1D6F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="00360D8B">
        <w:rPr>
          <w:rFonts w:ascii="Times New Roman" w:hAnsi="Times New Roman" w:cs="Times New Roman"/>
          <w:sz w:val="28"/>
          <w:szCs w:val="28"/>
        </w:rPr>
        <w:t xml:space="preserve"> от 04.05.2023 г.</w:t>
      </w:r>
      <w:r w:rsidR="004C3A20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3A20">
        <w:rPr>
          <w:rFonts w:ascii="Times New Roman" w:hAnsi="Times New Roman" w:cs="Times New Roman"/>
          <w:sz w:val="28"/>
          <w:szCs w:val="28"/>
        </w:rPr>
        <w:t xml:space="preserve">по адресу: Чеченская Республика, </w:t>
      </w:r>
      <w:bookmarkStart w:id="2" w:name="_Hlk135836379"/>
      <w:r w:rsidR="004C3A20">
        <w:rPr>
          <w:rFonts w:ascii="Times New Roman" w:hAnsi="Times New Roman" w:cs="Times New Roman"/>
          <w:sz w:val="28"/>
          <w:szCs w:val="28"/>
        </w:rPr>
        <w:t>г.</w:t>
      </w:r>
      <w:r w:rsidR="00B47836">
        <w:rPr>
          <w:rFonts w:ascii="Times New Roman" w:hAnsi="Times New Roman" w:cs="Times New Roman"/>
          <w:sz w:val="28"/>
          <w:szCs w:val="28"/>
        </w:rPr>
        <w:t xml:space="preserve"> </w:t>
      </w:r>
      <w:r w:rsidR="004C3A20">
        <w:rPr>
          <w:rFonts w:ascii="Times New Roman" w:hAnsi="Times New Roman" w:cs="Times New Roman"/>
          <w:sz w:val="28"/>
          <w:szCs w:val="28"/>
        </w:rPr>
        <w:t>Грозный, ул.</w:t>
      </w:r>
      <w:r w:rsidR="003F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A20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="004C3A20">
        <w:rPr>
          <w:rFonts w:ascii="Times New Roman" w:hAnsi="Times New Roman" w:cs="Times New Roman"/>
          <w:sz w:val="28"/>
          <w:szCs w:val="28"/>
        </w:rPr>
        <w:t>,</w:t>
      </w:r>
      <w:r w:rsidR="0009711A">
        <w:rPr>
          <w:rFonts w:ascii="Times New Roman" w:hAnsi="Times New Roman" w:cs="Times New Roman"/>
          <w:sz w:val="28"/>
          <w:szCs w:val="28"/>
        </w:rPr>
        <w:t xml:space="preserve"> </w:t>
      </w:r>
      <w:r w:rsidR="004C3A20">
        <w:rPr>
          <w:rFonts w:ascii="Times New Roman" w:hAnsi="Times New Roman" w:cs="Times New Roman"/>
          <w:sz w:val="28"/>
          <w:szCs w:val="28"/>
        </w:rPr>
        <w:t>д.</w:t>
      </w:r>
      <w:r w:rsidR="005E3F41">
        <w:rPr>
          <w:rFonts w:ascii="Times New Roman" w:hAnsi="Times New Roman" w:cs="Times New Roman"/>
          <w:sz w:val="28"/>
          <w:szCs w:val="28"/>
        </w:rPr>
        <w:t xml:space="preserve"> </w:t>
      </w:r>
      <w:r w:rsidR="004C3A20">
        <w:rPr>
          <w:rFonts w:ascii="Times New Roman" w:hAnsi="Times New Roman" w:cs="Times New Roman"/>
          <w:sz w:val="28"/>
          <w:szCs w:val="28"/>
        </w:rPr>
        <w:t>65,</w:t>
      </w:r>
      <w:r w:rsidR="005E3F41">
        <w:rPr>
          <w:rFonts w:ascii="Times New Roman" w:hAnsi="Times New Roman" w:cs="Times New Roman"/>
          <w:sz w:val="28"/>
          <w:szCs w:val="28"/>
        </w:rPr>
        <w:t xml:space="preserve"> </w:t>
      </w:r>
      <w:r w:rsidR="004C3A20">
        <w:rPr>
          <w:rFonts w:ascii="Times New Roman" w:hAnsi="Times New Roman" w:cs="Times New Roman"/>
          <w:sz w:val="28"/>
          <w:szCs w:val="28"/>
        </w:rPr>
        <w:t>кв.</w:t>
      </w:r>
      <w:r w:rsidR="005E3F41">
        <w:rPr>
          <w:rFonts w:ascii="Times New Roman" w:hAnsi="Times New Roman" w:cs="Times New Roman"/>
          <w:sz w:val="28"/>
          <w:szCs w:val="28"/>
        </w:rPr>
        <w:t>126</w:t>
      </w:r>
      <w:bookmarkEnd w:id="2"/>
      <w:r w:rsidR="008B1D6F" w:rsidRPr="004C3A20">
        <w:rPr>
          <w:rFonts w:ascii="Times New Roman" w:hAnsi="Times New Roman" w:cs="Times New Roman"/>
          <w:sz w:val="28"/>
          <w:szCs w:val="28"/>
        </w:rPr>
        <w:t>;</w:t>
      </w:r>
    </w:p>
    <w:p w14:paraId="17DF35D4" w14:textId="413D72F2" w:rsidR="00726DE2" w:rsidRDefault="00F454DE" w:rsidP="008B1D6F">
      <w:pPr>
        <w:pStyle w:val="ad"/>
        <w:numPr>
          <w:ilvl w:val="0"/>
          <w:numId w:val="2"/>
        </w:numPr>
        <w:tabs>
          <w:tab w:val="left" w:pos="26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</w:t>
      </w:r>
      <w:r w:rsidR="00726DE2">
        <w:rPr>
          <w:rFonts w:ascii="Times New Roman" w:hAnsi="Times New Roman" w:cs="Times New Roman"/>
          <w:sz w:val="28"/>
          <w:szCs w:val="28"/>
        </w:rPr>
        <w:t>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6DE2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6DE2">
        <w:rPr>
          <w:rFonts w:ascii="Times New Roman" w:hAnsi="Times New Roman" w:cs="Times New Roman"/>
          <w:sz w:val="28"/>
          <w:szCs w:val="28"/>
        </w:rPr>
        <w:t xml:space="preserve"> к договору купли-продажи</w:t>
      </w:r>
      <w:r w:rsidR="00360D8B">
        <w:rPr>
          <w:rFonts w:ascii="Times New Roman" w:hAnsi="Times New Roman" w:cs="Times New Roman"/>
          <w:sz w:val="28"/>
          <w:szCs w:val="28"/>
        </w:rPr>
        <w:t xml:space="preserve"> </w:t>
      </w:r>
      <w:r w:rsidR="000971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60D8B">
        <w:rPr>
          <w:rFonts w:ascii="Times New Roman" w:hAnsi="Times New Roman" w:cs="Times New Roman"/>
          <w:sz w:val="28"/>
          <w:szCs w:val="28"/>
        </w:rPr>
        <w:t>от 16.05.2023 г.</w:t>
      </w:r>
      <w:r w:rsidR="00726DE2">
        <w:rPr>
          <w:rFonts w:ascii="Times New Roman" w:hAnsi="Times New Roman" w:cs="Times New Roman"/>
          <w:sz w:val="28"/>
          <w:szCs w:val="28"/>
        </w:rPr>
        <w:t>;</w:t>
      </w:r>
    </w:p>
    <w:p w14:paraId="070AF952" w14:textId="3D701DB1" w:rsidR="004F773F" w:rsidRDefault="004F773F" w:rsidP="004F773F">
      <w:pPr>
        <w:pStyle w:val="ad"/>
        <w:numPr>
          <w:ilvl w:val="0"/>
          <w:numId w:val="2"/>
        </w:numPr>
        <w:tabs>
          <w:tab w:val="left" w:pos="26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F454DE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8B1D6F">
        <w:rPr>
          <w:rFonts w:ascii="Times New Roman" w:hAnsi="Times New Roman" w:cs="Times New Roman"/>
          <w:sz w:val="28"/>
          <w:szCs w:val="28"/>
        </w:rPr>
        <w:t xml:space="preserve"> на Клевцову М</w:t>
      </w:r>
      <w:r w:rsidR="00BE1E3C">
        <w:rPr>
          <w:rFonts w:ascii="Times New Roman" w:hAnsi="Times New Roman" w:cs="Times New Roman"/>
          <w:sz w:val="28"/>
          <w:szCs w:val="28"/>
        </w:rPr>
        <w:t xml:space="preserve">арину </w:t>
      </w:r>
      <w:r w:rsidR="008B1D6F">
        <w:rPr>
          <w:rFonts w:ascii="Times New Roman" w:hAnsi="Times New Roman" w:cs="Times New Roman"/>
          <w:sz w:val="28"/>
          <w:szCs w:val="28"/>
        </w:rPr>
        <w:t>В</w:t>
      </w:r>
      <w:r w:rsidR="00BE1E3C">
        <w:rPr>
          <w:rFonts w:ascii="Times New Roman" w:hAnsi="Times New Roman" w:cs="Times New Roman"/>
          <w:sz w:val="28"/>
          <w:szCs w:val="28"/>
        </w:rPr>
        <w:t>икторовну</w:t>
      </w:r>
      <w:r w:rsidR="00536DC4">
        <w:rPr>
          <w:rFonts w:ascii="Times New Roman" w:hAnsi="Times New Roman" w:cs="Times New Roman"/>
          <w:sz w:val="28"/>
          <w:szCs w:val="28"/>
        </w:rPr>
        <w:t xml:space="preserve"> </w:t>
      </w:r>
      <w:r w:rsidR="003F0C55">
        <w:rPr>
          <w:rFonts w:ascii="Times New Roman" w:hAnsi="Times New Roman" w:cs="Times New Roman"/>
          <w:sz w:val="28"/>
          <w:szCs w:val="28"/>
        </w:rPr>
        <w:t>от 18.05.2023 г.</w:t>
      </w:r>
      <w:bookmarkStart w:id="3" w:name="_Hlk135836405"/>
      <w:r w:rsidR="00F454DE">
        <w:rPr>
          <w:rFonts w:ascii="Times New Roman" w:hAnsi="Times New Roman" w:cs="Times New Roman"/>
          <w:sz w:val="28"/>
          <w:szCs w:val="28"/>
        </w:rPr>
        <w:t xml:space="preserve"> </w:t>
      </w:r>
      <w:r w:rsidR="003F0C55">
        <w:rPr>
          <w:rFonts w:ascii="Times New Roman" w:hAnsi="Times New Roman" w:cs="Times New Roman"/>
          <w:sz w:val="28"/>
          <w:szCs w:val="28"/>
        </w:rPr>
        <w:t xml:space="preserve">о регистрации права </w:t>
      </w:r>
      <w:r w:rsidR="003F0C55">
        <w:rPr>
          <w:rFonts w:ascii="Times New Roman" w:hAnsi="Times New Roman" w:cs="Times New Roman"/>
          <w:sz w:val="28"/>
          <w:szCs w:val="28"/>
        </w:rPr>
        <w:lastRenderedPageBreak/>
        <w:t>собственности ½ доли квартиры по адресу</w:t>
      </w:r>
      <w:r w:rsidR="00BE1E3C">
        <w:rPr>
          <w:rFonts w:ascii="Times New Roman" w:hAnsi="Times New Roman" w:cs="Times New Roman"/>
          <w:sz w:val="28"/>
          <w:szCs w:val="28"/>
        </w:rPr>
        <w:t xml:space="preserve"> </w:t>
      </w:r>
      <w:r w:rsidR="00A57B3D">
        <w:rPr>
          <w:rFonts w:ascii="Times New Roman" w:hAnsi="Times New Roman" w:cs="Times New Roman"/>
          <w:sz w:val="28"/>
          <w:szCs w:val="28"/>
        </w:rPr>
        <w:t>г.</w:t>
      </w:r>
      <w:r w:rsidR="00435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7B3D">
        <w:rPr>
          <w:rFonts w:ascii="Times New Roman" w:hAnsi="Times New Roman" w:cs="Times New Roman"/>
          <w:sz w:val="28"/>
          <w:szCs w:val="28"/>
        </w:rPr>
        <w:t xml:space="preserve">Грозный, </w:t>
      </w:r>
      <w:r w:rsidR="00250C9E">
        <w:rPr>
          <w:rFonts w:ascii="Times New Roman" w:hAnsi="Times New Roman" w:cs="Times New Roman"/>
          <w:sz w:val="28"/>
          <w:szCs w:val="28"/>
        </w:rPr>
        <w:t xml:space="preserve"> </w:t>
      </w:r>
      <w:r w:rsidR="00F45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454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57B3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57B3D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="00A57B3D">
        <w:rPr>
          <w:rFonts w:ascii="Times New Roman" w:hAnsi="Times New Roman" w:cs="Times New Roman"/>
          <w:sz w:val="28"/>
          <w:szCs w:val="28"/>
        </w:rPr>
        <w:t>, д. 65, кв.126</w:t>
      </w:r>
      <w:bookmarkEnd w:id="3"/>
      <w:r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0ECA07CC" w14:textId="407EA07B" w:rsidR="004F773F" w:rsidRDefault="004F773F" w:rsidP="00F454DE">
      <w:pPr>
        <w:pStyle w:val="ad"/>
        <w:numPr>
          <w:ilvl w:val="0"/>
          <w:numId w:val="2"/>
        </w:numPr>
        <w:tabs>
          <w:tab w:val="left" w:pos="2617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F454DE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D6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Клевцов</w:t>
      </w:r>
      <w:r w:rsidR="008B1D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E1E3C">
        <w:rPr>
          <w:rFonts w:ascii="Times New Roman" w:hAnsi="Times New Roman" w:cs="Times New Roman"/>
          <w:sz w:val="28"/>
          <w:szCs w:val="28"/>
        </w:rPr>
        <w:t xml:space="preserve">офью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1E3C">
        <w:rPr>
          <w:rFonts w:ascii="Times New Roman" w:hAnsi="Times New Roman" w:cs="Times New Roman"/>
          <w:sz w:val="28"/>
          <w:szCs w:val="28"/>
        </w:rPr>
        <w:t>лексеевну</w:t>
      </w:r>
      <w:r w:rsidR="00A57B3D" w:rsidRPr="00A57B3D">
        <w:rPr>
          <w:rFonts w:ascii="Times New Roman" w:hAnsi="Times New Roman" w:cs="Times New Roman"/>
          <w:sz w:val="28"/>
          <w:szCs w:val="28"/>
        </w:rPr>
        <w:t xml:space="preserve"> </w:t>
      </w:r>
      <w:r w:rsidR="00A57B3D">
        <w:rPr>
          <w:rFonts w:ascii="Times New Roman" w:hAnsi="Times New Roman" w:cs="Times New Roman"/>
          <w:sz w:val="28"/>
          <w:szCs w:val="28"/>
        </w:rPr>
        <w:t xml:space="preserve">о регистрации права собственности </w:t>
      </w:r>
      <w:r w:rsidR="00F454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7B3D">
        <w:rPr>
          <w:rFonts w:ascii="Times New Roman" w:hAnsi="Times New Roman" w:cs="Times New Roman"/>
          <w:sz w:val="28"/>
          <w:szCs w:val="28"/>
        </w:rPr>
        <w:t>½ доли квартиры по адресу</w:t>
      </w:r>
      <w:r w:rsidR="00A57B3D" w:rsidRPr="00A57B3D">
        <w:rPr>
          <w:rFonts w:ascii="Times New Roman" w:hAnsi="Times New Roman" w:cs="Times New Roman"/>
          <w:sz w:val="28"/>
          <w:szCs w:val="28"/>
        </w:rPr>
        <w:t xml:space="preserve"> </w:t>
      </w:r>
      <w:r w:rsidR="00A57B3D">
        <w:rPr>
          <w:rFonts w:ascii="Times New Roman" w:hAnsi="Times New Roman" w:cs="Times New Roman"/>
          <w:sz w:val="28"/>
          <w:szCs w:val="28"/>
        </w:rPr>
        <w:t>г.</w:t>
      </w:r>
      <w:r w:rsidR="00335E8D">
        <w:rPr>
          <w:rFonts w:ascii="Times New Roman" w:hAnsi="Times New Roman" w:cs="Times New Roman"/>
          <w:sz w:val="28"/>
          <w:szCs w:val="28"/>
        </w:rPr>
        <w:t xml:space="preserve"> </w:t>
      </w:r>
      <w:r w:rsidR="00A57B3D">
        <w:rPr>
          <w:rFonts w:ascii="Times New Roman" w:hAnsi="Times New Roman" w:cs="Times New Roman"/>
          <w:sz w:val="28"/>
          <w:szCs w:val="28"/>
        </w:rPr>
        <w:t>Грозный,</w:t>
      </w:r>
      <w:r w:rsidR="00F454DE">
        <w:rPr>
          <w:rFonts w:ascii="Times New Roman" w:hAnsi="Times New Roman" w:cs="Times New Roman"/>
          <w:sz w:val="28"/>
          <w:szCs w:val="28"/>
        </w:rPr>
        <w:t xml:space="preserve"> </w:t>
      </w:r>
      <w:r w:rsidR="00A57B3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57B3D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="00A57B3D">
        <w:rPr>
          <w:rFonts w:ascii="Times New Roman" w:hAnsi="Times New Roman" w:cs="Times New Roman"/>
          <w:sz w:val="28"/>
          <w:szCs w:val="28"/>
        </w:rPr>
        <w:t>, д.</w:t>
      </w:r>
      <w:r w:rsidR="00604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7B3D">
        <w:rPr>
          <w:rFonts w:ascii="Times New Roman" w:hAnsi="Times New Roman" w:cs="Times New Roman"/>
          <w:sz w:val="28"/>
          <w:szCs w:val="28"/>
        </w:rPr>
        <w:t xml:space="preserve">65, </w:t>
      </w:r>
      <w:r w:rsidR="006045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045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7B3D">
        <w:rPr>
          <w:rFonts w:ascii="Times New Roman" w:hAnsi="Times New Roman" w:cs="Times New Roman"/>
          <w:sz w:val="28"/>
          <w:szCs w:val="28"/>
        </w:rPr>
        <w:t>кв.</w:t>
      </w:r>
      <w:r w:rsidR="006045E6">
        <w:rPr>
          <w:rFonts w:ascii="Times New Roman" w:hAnsi="Times New Roman" w:cs="Times New Roman"/>
          <w:sz w:val="28"/>
          <w:szCs w:val="28"/>
        </w:rPr>
        <w:t xml:space="preserve"> </w:t>
      </w:r>
      <w:r w:rsidR="00A57B3D">
        <w:rPr>
          <w:rFonts w:ascii="Times New Roman" w:hAnsi="Times New Roman" w:cs="Times New Roman"/>
          <w:sz w:val="28"/>
          <w:szCs w:val="28"/>
        </w:rPr>
        <w:t>126</w:t>
      </w:r>
      <w:r w:rsidR="008B1D6F">
        <w:rPr>
          <w:rFonts w:ascii="Times New Roman" w:hAnsi="Times New Roman" w:cs="Times New Roman"/>
          <w:sz w:val="28"/>
          <w:szCs w:val="28"/>
        </w:rPr>
        <w:t>;</w:t>
      </w:r>
    </w:p>
    <w:p w14:paraId="1F14D857" w14:textId="4278CEB0" w:rsidR="00993455" w:rsidRDefault="0009711A" w:rsidP="00993455">
      <w:pPr>
        <w:pStyle w:val="ad"/>
        <w:numPr>
          <w:ilvl w:val="0"/>
          <w:numId w:val="2"/>
        </w:numPr>
        <w:tabs>
          <w:tab w:val="left" w:pos="26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55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 xml:space="preserve">счета </w:t>
      </w:r>
      <w:r w:rsidR="00A57B3D">
        <w:rPr>
          <w:rFonts w:ascii="Times New Roman" w:hAnsi="Times New Roman" w:cs="Times New Roman"/>
          <w:sz w:val="28"/>
          <w:szCs w:val="28"/>
        </w:rPr>
        <w:t>продавца</w:t>
      </w:r>
      <w:r w:rsidR="004D3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proofErr w:type="spellStart"/>
      <w:r w:rsidR="004D370D">
        <w:rPr>
          <w:rFonts w:ascii="Times New Roman" w:hAnsi="Times New Roman" w:cs="Times New Roman"/>
          <w:sz w:val="28"/>
          <w:szCs w:val="28"/>
        </w:rPr>
        <w:t>Дадалова</w:t>
      </w:r>
      <w:proofErr w:type="spellEnd"/>
      <w:r w:rsidR="004D370D">
        <w:rPr>
          <w:rFonts w:ascii="Times New Roman" w:hAnsi="Times New Roman" w:cs="Times New Roman"/>
          <w:sz w:val="28"/>
          <w:szCs w:val="28"/>
        </w:rPr>
        <w:t xml:space="preserve"> Л-А.Х., открытого в Сбербанке</w:t>
      </w:r>
      <w:r w:rsidR="00A57B3D">
        <w:rPr>
          <w:rFonts w:ascii="Times New Roman" w:hAnsi="Times New Roman" w:cs="Times New Roman"/>
          <w:sz w:val="28"/>
          <w:szCs w:val="28"/>
        </w:rPr>
        <w:t xml:space="preserve"> </w:t>
      </w:r>
      <w:r w:rsidR="00993455">
        <w:rPr>
          <w:rFonts w:ascii="Times New Roman" w:hAnsi="Times New Roman" w:cs="Times New Roman"/>
          <w:sz w:val="28"/>
          <w:szCs w:val="28"/>
        </w:rPr>
        <w:t>для перевода</w:t>
      </w:r>
      <w:r w:rsidR="004D370D">
        <w:rPr>
          <w:rFonts w:ascii="Times New Roman" w:hAnsi="Times New Roman" w:cs="Times New Roman"/>
          <w:sz w:val="28"/>
          <w:szCs w:val="28"/>
        </w:rPr>
        <w:t xml:space="preserve"> социальной выплаты</w:t>
      </w:r>
      <w:r w:rsidR="00993455">
        <w:rPr>
          <w:rFonts w:ascii="Times New Roman" w:hAnsi="Times New Roman" w:cs="Times New Roman"/>
          <w:sz w:val="28"/>
          <w:szCs w:val="28"/>
        </w:rPr>
        <w:t>;</w:t>
      </w:r>
    </w:p>
    <w:p w14:paraId="6D9E41E7" w14:textId="5381C9F0" w:rsidR="00993455" w:rsidRDefault="0009711A" w:rsidP="00993455">
      <w:pPr>
        <w:pStyle w:val="ad"/>
        <w:numPr>
          <w:ilvl w:val="0"/>
          <w:numId w:val="2"/>
        </w:numPr>
        <w:tabs>
          <w:tab w:val="left" w:pos="26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55">
        <w:rPr>
          <w:rFonts w:ascii="Times New Roman" w:hAnsi="Times New Roman" w:cs="Times New Roman"/>
          <w:sz w:val="28"/>
          <w:szCs w:val="28"/>
        </w:rPr>
        <w:t xml:space="preserve">Расписка </w:t>
      </w:r>
      <w:r w:rsidR="00270C6A">
        <w:rPr>
          <w:rFonts w:ascii="Times New Roman" w:hAnsi="Times New Roman" w:cs="Times New Roman"/>
          <w:sz w:val="28"/>
          <w:szCs w:val="28"/>
        </w:rPr>
        <w:t>в</w:t>
      </w:r>
      <w:r w:rsidR="00C57BA6">
        <w:rPr>
          <w:rFonts w:ascii="Times New Roman" w:hAnsi="Times New Roman" w:cs="Times New Roman"/>
          <w:sz w:val="28"/>
          <w:szCs w:val="28"/>
        </w:rPr>
        <w:t xml:space="preserve"> получении</w:t>
      </w:r>
      <w:r w:rsidR="00270C6A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6045E6">
        <w:rPr>
          <w:rFonts w:ascii="Times New Roman" w:hAnsi="Times New Roman" w:cs="Times New Roman"/>
          <w:sz w:val="28"/>
          <w:szCs w:val="28"/>
        </w:rPr>
        <w:t xml:space="preserve"> продавцом</w:t>
      </w:r>
      <w:r w:rsidR="00270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C6A">
        <w:rPr>
          <w:rFonts w:ascii="Times New Roman" w:hAnsi="Times New Roman" w:cs="Times New Roman"/>
          <w:sz w:val="28"/>
          <w:szCs w:val="28"/>
        </w:rPr>
        <w:t>Дадалов</w:t>
      </w:r>
      <w:r w:rsidR="006045E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270C6A">
        <w:rPr>
          <w:rFonts w:ascii="Times New Roman" w:hAnsi="Times New Roman" w:cs="Times New Roman"/>
          <w:sz w:val="28"/>
          <w:szCs w:val="28"/>
        </w:rPr>
        <w:t xml:space="preserve"> Л-А.Х.</w:t>
      </w:r>
      <w:r w:rsidR="006045E6">
        <w:rPr>
          <w:rFonts w:ascii="Times New Roman" w:hAnsi="Times New Roman" w:cs="Times New Roman"/>
          <w:sz w:val="28"/>
          <w:szCs w:val="28"/>
        </w:rPr>
        <w:t xml:space="preserve"> в части превышающей размер социальной выплаты</w:t>
      </w:r>
      <w:r w:rsidR="00993455">
        <w:rPr>
          <w:rFonts w:ascii="Times New Roman" w:hAnsi="Times New Roman" w:cs="Times New Roman"/>
          <w:sz w:val="28"/>
          <w:szCs w:val="28"/>
        </w:rPr>
        <w:t>;</w:t>
      </w:r>
      <w:r w:rsidR="006045E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883C8E5" w14:textId="52BEEFCD" w:rsidR="00250C9E" w:rsidRDefault="00250C9E" w:rsidP="00250C9E">
      <w:pPr>
        <w:pStyle w:val="ad"/>
        <w:tabs>
          <w:tab w:val="left" w:pos="2617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D66EE0F" w14:textId="2B6A23F3" w:rsidR="00B47836" w:rsidRPr="00B47836" w:rsidRDefault="00250C9E" w:rsidP="00B47836">
      <w:pPr>
        <w:pStyle w:val="ad"/>
        <w:tabs>
          <w:tab w:val="left" w:pos="2617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5D998981" w14:textId="42F03773" w:rsidR="00BE1612" w:rsidRPr="00B47836" w:rsidRDefault="0009711A" w:rsidP="00B47836">
      <w:pPr>
        <w:tabs>
          <w:tab w:val="left" w:pos="26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0C9E" w:rsidRPr="00B47836">
        <w:rPr>
          <w:rFonts w:ascii="Times New Roman" w:hAnsi="Times New Roman" w:cs="Times New Roman"/>
          <w:sz w:val="28"/>
          <w:szCs w:val="28"/>
        </w:rPr>
        <w:t>1. По итогам рассмотрения документов</w:t>
      </w:r>
      <w:r w:rsidR="001573B4">
        <w:rPr>
          <w:rFonts w:ascii="Times New Roman" w:hAnsi="Times New Roman" w:cs="Times New Roman"/>
          <w:sz w:val="28"/>
          <w:szCs w:val="28"/>
        </w:rPr>
        <w:t>,</w:t>
      </w:r>
      <w:r w:rsidR="001573B4" w:rsidRPr="001573B4">
        <w:rPr>
          <w:rFonts w:ascii="Times New Roman" w:hAnsi="Times New Roman" w:cs="Times New Roman"/>
          <w:sz w:val="28"/>
          <w:szCs w:val="28"/>
        </w:rPr>
        <w:t xml:space="preserve"> </w:t>
      </w:r>
      <w:r w:rsidR="001573B4">
        <w:rPr>
          <w:rFonts w:ascii="Times New Roman" w:hAnsi="Times New Roman" w:cs="Times New Roman"/>
          <w:sz w:val="28"/>
          <w:szCs w:val="28"/>
        </w:rPr>
        <w:t>представленных</w:t>
      </w:r>
      <w:r w:rsidR="001573B4" w:rsidRPr="00B47836">
        <w:rPr>
          <w:rFonts w:ascii="Times New Roman" w:hAnsi="Times New Roman" w:cs="Times New Roman"/>
          <w:sz w:val="28"/>
          <w:szCs w:val="28"/>
        </w:rPr>
        <w:t xml:space="preserve"> </w:t>
      </w:r>
      <w:r w:rsidR="001573B4">
        <w:rPr>
          <w:rFonts w:ascii="Times New Roman" w:hAnsi="Times New Roman" w:cs="Times New Roman"/>
          <w:sz w:val="28"/>
          <w:szCs w:val="28"/>
        </w:rPr>
        <w:t>Клевцовой М.В.,</w:t>
      </w:r>
      <w:r w:rsidR="00F4569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541ED">
        <w:rPr>
          <w:rFonts w:ascii="Times New Roman" w:hAnsi="Times New Roman" w:cs="Times New Roman"/>
          <w:sz w:val="28"/>
          <w:szCs w:val="28"/>
        </w:rPr>
        <w:t xml:space="preserve">пункта 12 Правил предоставления финансовой поддержки субъектам Российской Федерации, утвержденных </w:t>
      </w:r>
      <w:r w:rsidR="00F45697">
        <w:rPr>
          <w:rFonts w:ascii="Times New Roman" w:hAnsi="Times New Roman" w:cs="Times New Roman"/>
          <w:sz w:val="28"/>
          <w:szCs w:val="28"/>
        </w:rPr>
        <w:t>постановлени</w:t>
      </w:r>
      <w:r w:rsidR="004541ED">
        <w:rPr>
          <w:rFonts w:ascii="Times New Roman" w:hAnsi="Times New Roman" w:cs="Times New Roman"/>
          <w:sz w:val="28"/>
          <w:szCs w:val="28"/>
        </w:rPr>
        <w:t>ем</w:t>
      </w:r>
      <w:r w:rsidR="0078155B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4541ED">
        <w:rPr>
          <w:rFonts w:ascii="Times New Roman" w:hAnsi="Times New Roman" w:cs="Times New Roman"/>
          <w:sz w:val="28"/>
          <w:szCs w:val="28"/>
        </w:rPr>
        <w:t xml:space="preserve"> </w:t>
      </w:r>
      <w:r w:rsidR="00F45697">
        <w:rPr>
          <w:rFonts w:ascii="Times New Roman" w:hAnsi="Times New Roman" w:cs="Times New Roman"/>
          <w:sz w:val="28"/>
          <w:szCs w:val="28"/>
        </w:rPr>
        <w:t>Российской Федерации от 21.10.2022 г.</w:t>
      </w:r>
      <w:r w:rsidR="00A31AE7">
        <w:rPr>
          <w:rFonts w:ascii="Times New Roman" w:hAnsi="Times New Roman" w:cs="Times New Roman"/>
          <w:sz w:val="28"/>
          <w:szCs w:val="28"/>
        </w:rPr>
        <w:t xml:space="preserve"> № 1876</w:t>
      </w:r>
      <w:r w:rsidR="00F45697">
        <w:rPr>
          <w:rFonts w:ascii="Times New Roman" w:hAnsi="Times New Roman" w:cs="Times New Roman"/>
          <w:sz w:val="28"/>
          <w:szCs w:val="28"/>
        </w:rPr>
        <w:t xml:space="preserve"> и </w:t>
      </w:r>
      <w:r w:rsidR="004541ED">
        <w:rPr>
          <w:rFonts w:ascii="Times New Roman" w:hAnsi="Times New Roman" w:cs="Times New Roman"/>
          <w:sz w:val="28"/>
          <w:szCs w:val="28"/>
        </w:rPr>
        <w:t xml:space="preserve">пунктом 20 </w:t>
      </w:r>
      <w:r w:rsidR="0078155B">
        <w:rPr>
          <w:rFonts w:ascii="Times New Roman" w:hAnsi="Times New Roman" w:cs="Times New Roman"/>
          <w:sz w:val="28"/>
          <w:szCs w:val="28"/>
        </w:rPr>
        <w:t>П</w:t>
      </w:r>
      <w:r w:rsidR="004541ED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78155B">
        <w:rPr>
          <w:rFonts w:ascii="Times New Roman" w:hAnsi="Times New Roman" w:cs="Times New Roman"/>
          <w:sz w:val="28"/>
          <w:szCs w:val="28"/>
        </w:rPr>
        <w:t>п</w:t>
      </w:r>
      <w:r w:rsidR="004541ED">
        <w:rPr>
          <w:rFonts w:ascii="Times New Roman" w:hAnsi="Times New Roman" w:cs="Times New Roman"/>
          <w:sz w:val="28"/>
          <w:szCs w:val="28"/>
        </w:rPr>
        <w:t xml:space="preserve">орядке и условиях предоставления гражданам, покинувшим г. Херсон и часть Херсонской области, социальной выплаты на приобретение жилого помещения, утверждённого </w:t>
      </w:r>
      <w:r w:rsidR="00F45697">
        <w:rPr>
          <w:rFonts w:ascii="Times New Roman" w:hAnsi="Times New Roman" w:cs="Times New Roman"/>
          <w:sz w:val="28"/>
          <w:szCs w:val="28"/>
        </w:rPr>
        <w:t>постановлени</w:t>
      </w:r>
      <w:r w:rsidR="004541ED">
        <w:rPr>
          <w:rFonts w:ascii="Times New Roman" w:hAnsi="Times New Roman" w:cs="Times New Roman"/>
          <w:sz w:val="28"/>
          <w:szCs w:val="28"/>
        </w:rPr>
        <w:t>ем</w:t>
      </w:r>
      <w:r w:rsidR="00F45697">
        <w:rPr>
          <w:rFonts w:ascii="Times New Roman" w:hAnsi="Times New Roman" w:cs="Times New Roman"/>
          <w:sz w:val="28"/>
          <w:szCs w:val="28"/>
        </w:rPr>
        <w:t xml:space="preserve"> </w:t>
      </w:r>
      <w:r w:rsidR="0078155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F45697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4541ED">
        <w:rPr>
          <w:rFonts w:ascii="Times New Roman" w:hAnsi="Times New Roman" w:cs="Times New Roman"/>
          <w:sz w:val="28"/>
          <w:szCs w:val="28"/>
        </w:rPr>
        <w:t xml:space="preserve"> </w:t>
      </w:r>
      <w:r w:rsidR="00F45697">
        <w:rPr>
          <w:rFonts w:ascii="Times New Roman" w:hAnsi="Times New Roman" w:cs="Times New Roman"/>
          <w:sz w:val="28"/>
          <w:szCs w:val="28"/>
        </w:rPr>
        <w:t xml:space="preserve">от </w:t>
      </w:r>
      <w:r w:rsidR="00A31AE7">
        <w:rPr>
          <w:rFonts w:ascii="Times New Roman" w:hAnsi="Times New Roman" w:cs="Times New Roman"/>
          <w:sz w:val="28"/>
          <w:szCs w:val="28"/>
        </w:rPr>
        <w:t>22.11.2022 г. № 292,</w:t>
      </w:r>
      <w:r w:rsidR="001573B4">
        <w:rPr>
          <w:rFonts w:ascii="Times New Roman" w:hAnsi="Times New Roman" w:cs="Times New Roman"/>
          <w:sz w:val="28"/>
          <w:szCs w:val="28"/>
        </w:rPr>
        <w:t xml:space="preserve"> </w:t>
      </w:r>
      <w:r w:rsidR="00EC401F">
        <w:rPr>
          <w:rFonts w:ascii="Times New Roman" w:hAnsi="Times New Roman" w:cs="Times New Roman"/>
          <w:sz w:val="28"/>
          <w:szCs w:val="28"/>
        </w:rPr>
        <w:t>направить</w:t>
      </w:r>
      <w:r w:rsidR="001573B4">
        <w:rPr>
          <w:rFonts w:ascii="Times New Roman" w:hAnsi="Times New Roman" w:cs="Times New Roman"/>
          <w:sz w:val="28"/>
          <w:szCs w:val="28"/>
        </w:rPr>
        <w:t xml:space="preserve"> </w:t>
      </w:r>
      <w:r w:rsidR="005569EA">
        <w:rPr>
          <w:rFonts w:ascii="Times New Roman" w:hAnsi="Times New Roman" w:cs="Times New Roman"/>
          <w:sz w:val="28"/>
          <w:szCs w:val="28"/>
        </w:rPr>
        <w:t>в</w:t>
      </w:r>
      <w:r w:rsidR="0078155B">
        <w:rPr>
          <w:rFonts w:ascii="Times New Roman" w:hAnsi="Times New Roman" w:cs="Times New Roman"/>
          <w:sz w:val="28"/>
          <w:szCs w:val="28"/>
        </w:rPr>
        <w:t xml:space="preserve"> ППК «</w:t>
      </w:r>
      <w:r w:rsidR="005569EA">
        <w:rPr>
          <w:rFonts w:ascii="Times New Roman" w:hAnsi="Times New Roman" w:cs="Times New Roman"/>
          <w:sz w:val="28"/>
          <w:szCs w:val="28"/>
        </w:rPr>
        <w:t>Фонд развития территорий</w:t>
      </w:r>
      <w:r w:rsidR="0078155B">
        <w:rPr>
          <w:rFonts w:ascii="Times New Roman" w:hAnsi="Times New Roman" w:cs="Times New Roman"/>
          <w:sz w:val="28"/>
          <w:szCs w:val="28"/>
        </w:rPr>
        <w:t>»</w:t>
      </w:r>
      <w:r w:rsidR="005569E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73B4" w:rsidRPr="00B47836">
        <w:rPr>
          <w:rFonts w:ascii="Times New Roman" w:hAnsi="Times New Roman" w:cs="Times New Roman"/>
          <w:sz w:val="28"/>
          <w:szCs w:val="28"/>
        </w:rPr>
        <w:t xml:space="preserve">АИС </w:t>
      </w:r>
      <w:r w:rsidR="001573B4">
        <w:rPr>
          <w:rFonts w:ascii="Times New Roman" w:hAnsi="Times New Roman" w:cs="Times New Roman"/>
          <w:sz w:val="28"/>
          <w:szCs w:val="28"/>
        </w:rPr>
        <w:t>«Р</w:t>
      </w:r>
      <w:r w:rsidR="001573B4" w:rsidRPr="00B47836">
        <w:rPr>
          <w:rFonts w:ascii="Times New Roman" w:hAnsi="Times New Roman" w:cs="Times New Roman"/>
          <w:sz w:val="28"/>
          <w:szCs w:val="28"/>
        </w:rPr>
        <w:t>еформа ЖКХ</w:t>
      </w:r>
      <w:r w:rsidR="001573B4">
        <w:rPr>
          <w:rFonts w:ascii="Times New Roman" w:hAnsi="Times New Roman" w:cs="Times New Roman"/>
          <w:sz w:val="28"/>
          <w:szCs w:val="28"/>
        </w:rPr>
        <w:t>»</w:t>
      </w:r>
      <w:r w:rsidR="001573B4" w:rsidRPr="00B47836">
        <w:rPr>
          <w:rFonts w:ascii="Times New Roman" w:hAnsi="Times New Roman" w:cs="Times New Roman"/>
          <w:sz w:val="28"/>
          <w:szCs w:val="28"/>
        </w:rPr>
        <w:t xml:space="preserve"> </w:t>
      </w:r>
      <w:r w:rsidR="00250C9E" w:rsidRPr="00B47836">
        <w:rPr>
          <w:rFonts w:ascii="Times New Roman" w:hAnsi="Times New Roman" w:cs="Times New Roman"/>
          <w:sz w:val="28"/>
          <w:szCs w:val="28"/>
        </w:rPr>
        <w:t>заявк</w:t>
      </w:r>
      <w:r w:rsidR="00EC401F">
        <w:rPr>
          <w:rFonts w:ascii="Times New Roman" w:hAnsi="Times New Roman" w:cs="Times New Roman"/>
          <w:sz w:val="28"/>
          <w:szCs w:val="28"/>
        </w:rPr>
        <w:t xml:space="preserve">у Чеченской Республики </w:t>
      </w:r>
      <w:r w:rsidR="005569EA">
        <w:rPr>
          <w:rFonts w:ascii="Times New Roman" w:hAnsi="Times New Roman" w:cs="Times New Roman"/>
          <w:sz w:val="28"/>
          <w:szCs w:val="28"/>
        </w:rPr>
        <w:t>о предоставлении социальной выплаты по жилищному сертификату от 15.03.2023г. № 26-384478.</w:t>
      </w:r>
    </w:p>
    <w:p w14:paraId="72E74230" w14:textId="33A72A8E" w:rsidR="007F079E" w:rsidRPr="007D780A" w:rsidRDefault="0009711A" w:rsidP="00B47836">
      <w:pPr>
        <w:widowControl w:val="0"/>
        <w:tabs>
          <w:tab w:val="left" w:pos="993"/>
          <w:tab w:val="left" w:pos="1226"/>
        </w:tabs>
        <w:spacing w:after="0"/>
        <w:ind w:right="5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079E">
        <w:rPr>
          <w:rFonts w:ascii="Times New Roman" w:hAnsi="Times New Roman" w:cs="Times New Roman"/>
          <w:sz w:val="28"/>
          <w:szCs w:val="28"/>
        </w:rPr>
        <w:t xml:space="preserve">2. </w:t>
      </w:r>
      <w:r w:rsidR="005C71AA">
        <w:rPr>
          <w:rFonts w:ascii="Times New Roman" w:hAnsi="Times New Roman" w:cs="Times New Roman"/>
          <w:sz w:val="28"/>
          <w:szCs w:val="28"/>
        </w:rPr>
        <w:t xml:space="preserve"> </w:t>
      </w:r>
      <w:r w:rsidR="007F079E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7F079E" w:rsidRPr="007D780A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="007F079E">
        <w:rPr>
          <w:rFonts w:ascii="Times New Roman" w:hAnsi="Times New Roman" w:cs="Times New Roman"/>
          <w:sz w:val="28"/>
          <w:szCs w:val="28"/>
        </w:rPr>
        <w:t xml:space="preserve"> оставляю </w:t>
      </w:r>
      <w:r w:rsidR="004D2CFF">
        <w:rPr>
          <w:rFonts w:ascii="Times New Roman" w:hAnsi="Times New Roman" w:cs="Times New Roman"/>
          <w:sz w:val="28"/>
          <w:szCs w:val="28"/>
        </w:rPr>
        <w:t xml:space="preserve">за </w:t>
      </w:r>
      <w:r w:rsidR="004C7BBF">
        <w:rPr>
          <w:rFonts w:ascii="Times New Roman" w:hAnsi="Times New Roman" w:cs="Times New Roman"/>
          <w:sz w:val="28"/>
          <w:szCs w:val="28"/>
        </w:rPr>
        <w:t>собой</w:t>
      </w:r>
      <w:r w:rsidR="007F079E">
        <w:rPr>
          <w:rFonts w:ascii="Times New Roman" w:hAnsi="Times New Roman" w:cs="Times New Roman"/>
          <w:sz w:val="28"/>
          <w:szCs w:val="28"/>
        </w:rPr>
        <w:t>.</w:t>
      </w:r>
    </w:p>
    <w:p w14:paraId="099C5574" w14:textId="53D730CA" w:rsidR="008B1D6F" w:rsidRDefault="008B1D6F" w:rsidP="00C7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778E67" w14:textId="629EB0CD" w:rsidR="00734886" w:rsidRDefault="00734886" w:rsidP="00C7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F188D4" w14:textId="591B28F2" w:rsidR="00734886" w:rsidRDefault="00734886" w:rsidP="00C7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FEB68B" w14:textId="77777777" w:rsidR="00734886" w:rsidRDefault="00734886" w:rsidP="00C7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5479E2" w14:textId="33EA74D1" w:rsidR="00335E8D" w:rsidRDefault="00335E8D" w:rsidP="00C7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904E0B" w14:textId="77777777" w:rsidR="00C622FB" w:rsidRDefault="00C622FB" w:rsidP="00C7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EC5B5B" w14:textId="53996659" w:rsidR="00B97ABB" w:rsidRPr="005320F6" w:rsidRDefault="004D2CFF" w:rsidP="005320F6">
      <w:pPr>
        <w:pStyle w:val="ConsPlusNormal"/>
        <w:jc w:val="center"/>
        <w:rPr>
          <w:b/>
          <w:u w:val="single"/>
        </w:rPr>
      </w:pPr>
      <w:r>
        <w:rPr>
          <w:sz w:val="28"/>
          <w:szCs w:val="28"/>
        </w:rPr>
        <w:t>М</w:t>
      </w:r>
      <w:r w:rsidR="007F079E" w:rsidRPr="007D780A">
        <w:rPr>
          <w:sz w:val="28"/>
          <w:szCs w:val="28"/>
        </w:rPr>
        <w:t>инистр</w:t>
      </w:r>
      <w:r w:rsidR="007F079E" w:rsidRPr="007D780A">
        <w:rPr>
          <w:sz w:val="28"/>
          <w:szCs w:val="28"/>
        </w:rPr>
        <w:tab/>
      </w:r>
      <w:r w:rsidR="007F079E">
        <w:rPr>
          <w:sz w:val="28"/>
          <w:szCs w:val="28"/>
        </w:rPr>
        <w:t xml:space="preserve">                                                 </w:t>
      </w:r>
      <w:r w:rsidR="007F079E" w:rsidRPr="007D780A">
        <w:rPr>
          <w:sz w:val="28"/>
          <w:szCs w:val="28"/>
        </w:rPr>
        <w:tab/>
      </w:r>
      <w:r w:rsidR="007F079E">
        <w:rPr>
          <w:sz w:val="28"/>
          <w:szCs w:val="28"/>
        </w:rPr>
        <w:t xml:space="preserve"> </w:t>
      </w:r>
      <w:r w:rsidR="00C72DAC">
        <w:rPr>
          <w:sz w:val="28"/>
          <w:szCs w:val="28"/>
        </w:rPr>
        <w:t xml:space="preserve">                   </w:t>
      </w:r>
      <w:r w:rsidR="007F079E">
        <w:rPr>
          <w:sz w:val="28"/>
          <w:szCs w:val="28"/>
        </w:rPr>
        <w:t xml:space="preserve">       </w:t>
      </w:r>
      <w:r w:rsidR="005320F6">
        <w:rPr>
          <w:sz w:val="28"/>
          <w:szCs w:val="28"/>
        </w:rPr>
        <w:t xml:space="preserve">М.М-Я. </w:t>
      </w:r>
      <w:proofErr w:type="spellStart"/>
      <w:r w:rsidR="005320F6">
        <w:rPr>
          <w:sz w:val="28"/>
          <w:szCs w:val="28"/>
        </w:rPr>
        <w:t>Зайпуллаев</w:t>
      </w:r>
      <w:proofErr w:type="spellEnd"/>
      <w:r w:rsidR="005320F6">
        <w:rPr>
          <w:sz w:val="28"/>
          <w:szCs w:val="28"/>
        </w:rPr>
        <w:tab/>
      </w:r>
    </w:p>
    <w:sectPr w:rsidR="00B97ABB" w:rsidRPr="005320F6" w:rsidSect="00F454DE">
      <w:headerReference w:type="first" r:id="rId8"/>
      <w:pgSz w:w="11906" w:h="16838"/>
      <w:pgMar w:top="1641" w:right="850" w:bottom="1134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276C4" w14:textId="77777777" w:rsidR="004423DE" w:rsidRDefault="004423DE" w:rsidP="000F0665">
      <w:pPr>
        <w:spacing w:after="0" w:line="240" w:lineRule="auto"/>
      </w:pPr>
      <w:r>
        <w:separator/>
      </w:r>
    </w:p>
  </w:endnote>
  <w:endnote w:type="continuationSeparator" w:id="0">
    <w:p w14:paraId="51C598F0" w14:textId="77777777" w:rsidR="004423DE" w:rsidRDefault="004423DE" w:rsidP="000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BFCD" w14:textId="77777777" w:rsidR="004423DE" w:rsidRDefault="004423DE" w:rsidP="000F0665">
      <w:pPr>
        <w:spacing w:after="0" w:line="240" w:lineRule="auto"/>
      </w:pPr>
      <w:r>
        <w:separator/>
      </w:r>
    </w:p>
  </w:footnote>
  <w:footnote w:type="continuationSeparator" w:id="0">
    <w:p w14:paraId="4D156F59" w14:textId="77777777" w:rsidR="004423DE" w:rsidRDefault="004423DE" w:rsidP="000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DC27" w14:textId="0A74D3D8" w:rsidR="000F0665" w:rsidRDefault="007B1BAE" w:rsidP="000F0665">
    <w:pPr>
      <w:pStyle w:val="a6"/>
      <w:jc w:val="center"/>
    </w:pPr>
    <w:r>
      <w:rPr>
        <w:b/>
        <w:noProof/>
        <w:spacing w:val="26"/>
        <w:sz w:val="28"/>
        <w:szCs w:val="24"/>
        <w:lang w:eastAsia="ru-RU"/>
      </w:rPr>
      <w:drawing>
        <wp:inline distT="0" distB="0" distL="0" distR="0" wp14:anchorId="53415A14" wp14:editId="0D298BA2">
          <wp:extent cx="723900" cy="825297"/>
          <wp:effectExtent l="0" t="0" r="0" b="0"/>
          <wp:docPr id="43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54" cy="832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75F2C"/>
    <w:multiLevelType w:val="hybridMultilevel"/>
    <w:tmpl w:val="1C70613A"/>
    <w:lvl w:ilvl="0" w:tplc="262EFF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526DB4"/>
    <w:multiLevelType w:val="hybridMultilevel"/>
    <w:tmpl w:val="B9A22928"/>
    <w:lvl w:ilvl="0" w:tplc="9C062D3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665"/>
    <w:rsid w:val="00024332"/>
    <w:rsid w:val="0004195F"/>
    <w:rsid w:val="000477EA"/>
    <w:rsid w:val="000642DE"/>
    <w:rsid w:val="0009711A"/>
    <w:rsid w:val="000D2B8E"/>
    <w:rsid w:val="000E087A"/>
    <w:rsid w:val="000F0665"/>
    <w:rsid w:val="00106A1D"/>
    <w:rsid w:val="001573B4"/>
    <w:rsid w:val="001F207E"/>
    <w:rsid w:val="00250C9E"/>
    <w:rsid w:val="00270C6A"/>
    <w:rsid w:val="002A140E"/>
    <w:rsid w:val="002C300D"/>
    <w:rsid w:val="002F2CE4"/>
    <w:rsid w:val="00331C93"/>
    <w:rsid w:val="00335E8D"/>
    <w:rsid w:val="00360D8B"/>
    <w:rsid w:val="003829E1"/>
    <w:rsid w:val="003875DB"/>
    <w:rsid w:val="00396DA5"/>
    <w:rsid w:val="003F0C55"/>
    <w:rsid w:val="0041221E"/>
    <w:rsid w:val="00435B3C"/>
    <w:rsid w:val="004423DE"/>
    <w:rsid w:val="004541ED"/>
    <w:rsid w:val="004B35BD"/>
    <w:rsid w:val="004C3A20"/>
    <w:rsid w:val="004C7BBF"/>
    <w:rsid w:val="004D2CFF"/>
    <w:rsid w:val="004D370D"/>
    <w:rsid w:val="004F690F"/>
    <w:rsid w:val="004F773F"/>
    <w:rsid w:val="005170C6"/>
    <w:rsid w:val="005320F6"/>
    <w:rsid w:val="00536DC4"/>
    <w:rsid w:val="005569EA"/>
    <w:rsid w:val="00572091"/>
    <w:rsid w:val="00597947"/>
    <w:rsid w:val="005C71AA"/>
    <w:rsid w:val="005E3F41"/>
    <w:rsid w:val="005F4579"/>
    <w:rsid w:val="006045E6"/>
    <w:rsid w:val="00692975"/>
    <w:rsid w:val="006C36D1"/>
    <w:rsid w:val="006F00A2"/>
    <w:rsid w:val="00726DE2"/>
    <w:rsid w:val="00734886"/>
    <w:rsid w:val="00743EFF"/>
    <w:rsid w:val="00765CB5"/>
    <w:rsid w:val="0078155B"/>
    <w:rsid w:val="007B1BAE"/>
    <w:rsid w:val="007B43FA"/>
    <w:rsid w:val="007D3564"/>
    <w:rsid w:val="007D43C3"/>
    <w:rsid w:val="007D5C38"/>
    <w:rsid w:val="007F079E"/>
    <w:rsid w:val="00814DC5"/>
    <w:rsid w:val="00820923"/>
    <w:rsid w:val="00840CE7"/>
    <w:rsid w:val="0089000B"/>
    <w:rsid w:val="00891AD0"/>
    <w:rsid w:val="00895BE2"/>
    <w:rsid w:val="008B1D6F"/>
    <w:rsid w:val="00944936"/>
    <w:rsid w:val="00993455"/>
    <w:rsid w:val="009F5EB0"/>
    <w:rsid w:val="00A22088"/>
    <w:rsid w:val="00A303F8"/>
    <w:rsid w:val="00A306D3"/>
    <w:rsid w:val="00A31AE7"/>
    <w:rsid w:val="00A57B3D"/>
    <w:rsid w:val="00AD5CAA"/>
    <w:rsid w:val="00AD655F"/>
    <w:rsid w:val="00B32E49"/>
    <w:rsid w:val="00B43517"/>
    <w:rsid w:val="00B47836"/>
    <w:rsid w:val="00B81ECE"/>
    <w:rsid w:val="00B9299B"/>
    <w:rsid w:val="00B97ABB"/>
    <w:rsid w:val="00BD091D"/>
    <w:rsid w:val="00BD4B26"/>
    <w:rsid w:val="00BD6AE0"/>
    <w:rsid w:val="00BE1612"/>
    <w:rsid w:val="00BE1E3C"/>
    <w:rsid w:val="00C13115"/>
    <w:rsid w:val="00C53D47"/>
    <w:rsid w:val="00C57BA6"/>
    <w:rsid w:val="00C622FB"/>
    <w:rsid w:val="00C72DAC"/>
    <w:rsid w:val="00C804B9"/>
    <w:rsid w:val="00C8060F"/>
    <w:rsid w:val="00CE2741"/>
    <w:rsid w:val="00CF0421"/>
    <w:rsid w:val="00D23842"/>
    <w:rsid w:val="00D25332"/>
    <w:rsid w:val="00D359BF"/>
    <w:rsid w:val="00D42141"/>
    <w:rsid w:val="00D81273"/>
    <w:rsid w:val="00DA6F16"/>
    <w:rsid w:val="00DB34EB"/>
    <w:rsid w:val="00DB5477"/>
    <w:rsid w:val="00DB77A5"/>
    <w:rsid w:val="00DC4E2D"/>
    <w:rsid w:val="00E170ED"/>
    <w:rsid w:val="00E17849"/>
    <w:rsid w:val="00E43261"/>
    <w:rsid w:val="00E471B9"/>
    <w:rsid w:val="00E728B4"/>
    <w:rsid w:val="00E813FB"/>
    <w:rsid w:val="00EB513E"/>
    <w:rsid w:val="00EC401F"/>
    <w:rsid w:val="00EC4ACC"/>
    <w:rsid w:val="00EC5342"/>
    <w:rsid w:val="00F05B3D"/>
    <w:rsid w:val="00F169B5"/>
    <w:rsid w:val="00F454DE"/>
    <w:rsid w:val="00F45697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7994F"/>
  <w15:docId w15:val="{AC3D8FF4-8E36-4662-8EBC-5E1F721B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65"/>
  </w:style>
  <w:style w:type="paragraph" w:styleId="1">
    <w:name w:val="heading 1"/>
    <w:basedOn w:val="a"/>
    <w:next w:val="a"/>
    <w:link w:val="10"/>
    <w:uiPriority w:val="9"/>
    <w:qFormat/>
    <w:rsid w:val="002A1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0F06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F066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0F0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F066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F0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0F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0665"/>
  </w:style>
  <w:style w:type="paragraph" w:styleId="a8">
    <w:name w:val="footer"/>
    <w:basedOn w:val="a"/>
    <w:link w:val="a9"/>
    <w:uiPriority w:val="99"/>
    <w:unhideWhenUsed/>
    <w:rsid w:val="000F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665"/>
  </w:style>
  <w:style w:type="paragraph" w:styleId="aa">
    <w:name w:val="Balloon Text"/>
    <w:basedOn w:val="a"/>
    <w:link w:val="ab"/>
    <w:uiPriority w:val="99"/>
    <w:semiHidden/>
    <w:unhideWhenUsed/>
    <w:rsid w:val="00EC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AC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A14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 Spacing"/>
    <w:uiPriority w:val="1"/>
    <w:qFormat/>
    <w:rsid w:val="00D4214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99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629E-D1F0-4D5D-831C-33AB2174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Image&amp;Matros®</dc:creator>
  <cp:lastModifiedBy>Бувайсар</cp:lastModifiedBy>
  <cp:revision>50</cp:revision>
  <cp:lastPrinted>2023-05-25T14:46:00Z</cp:lastPrinted>
  <dcterms:created xsi:type="dcterms:W3CDTF">2020-07-23T06:52:00Z</dcterms:created>
  <dcterms:modified xsi:type="dcterms:W3CDTF">2023-06-01T12:25:00Z</dcterms:modified>
</cp:coreProperties>
</file>